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0B3" w:rsidRPr="00C2204C" w:rsidRDefault="00E540B3" w:rsidP="00E540B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204C">
        <w:rPr>
          <w:rFonts w:ascii="Times New Roman" w:hAnsi="Times New Roman" w:cs="Times New Roman"/>
          <w:b/>
          <w:sz w:val="32"/>
          <w:szCs w:val="32"/>
        </w:rPr>
        <w:t xml:space="preserve">Администрация Дегтяренского сельского поселения Каменского муниципального района </w:t>
      </w:r>
      <w:proofErr w:type="gramStart"/>
      <w:r w:rsidRPr="00C2204C">
        <w:rPr>
          <w:rFonts w:ascii="Times New Roman" w:hAnsi="Times New Roman" w:cs="Times New Roman"/>
          <w:b/>
          <w:sz w:val="32"/>
          <w:szCs w:val="32"/>
        </w:rPr>
        <w:t>Воронежской</w:t>
      </w:r>
      <w:proofErr w:type="gramEnd"/>
      <w:r w:rsidRPr="00C2204C">
        <w:rPr>
          <w:rFonts w:ascii="Times New Roman" w:hAnsi="Times New Roman" w:cs="Times New Roman"/>
          <w:b/>
          <w:sz w:val="32"/>
          <w:szCs w:val="32"/>
        </w:rPr>
        <w:t xml:space="preserve"> области</w:t>
      </w:r>
    </w:p>
    <w:p w:rsidR="00E540B3" w:rsidRPr="00C2204C" w:rsidRDefault="00E540B3" w:rsidP="00E540B3">
      <w:pPr>
        <w:tabs>
          <w:tab w:val="left" w:pos="3948"/>
        </w:tabs>
        <w:jc w:val="center"/>
        <w:rPr>
          <w:b/>
          <w:sz w:val="36"/>
          <w:szCs w:val="36"/>
        </w:rPr>
      </w:pPr>
      <w:r w:rsidRPr="00C2204C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3F4916" w:rsidRPr="00C2204C" w:rsidRDefault="00C2204C" w:rsidP="00E540B3">
      <w:pPr>
        <w:rPr>
          <w:rFonts w:ascii="Times New Roman" w:hAnsi="Times New Roman" w:cs="Times New Roman"/>
          <w:sz w:val="28"/>
          <w:szCs w:val="28"/>
        </w:rPr>
      </w:pPr>
      <w:r w:rsidRPr="00C2204C">
        <w:rPr>
          <w:rFonts w:ascii="Times New Roman" w:hAnsi="Times New Roman" w:cs="Times New Roman"/>
          <w:sz w:val="28"/>
          <w:szCs w:val="28"/>
        </w:rPr>
        <w:t>«</w:t>
      </w:r>
      <w:r w:rsidR="00702819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Pr="00C2204C">
        <w:rPr>
          <w:rFonts w:ascii="Times New Roman" w:hAnsi="Times New Roman" w:cs="Times New Roman"/>
          <w:sz w:val="28"/>
          <w:szCs w:val="28"/>
        </w:rPr>
        <w:t xml:space="preserve">» </w:t>
      </w:r>
      <w:r w:rsidR="001062BA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C2204C">
        <w:rPr>
          <w:rFonts w:ascii="Times New Roman" w:hAnsi="Times New Roman" w:cs="Times New Roman"/>
          <w:sz w:val="28"/>
          <w:szCs w:val="28"/>
        </w:rPr>
        <w:t xml:space="preserve">2017г.          </w:t>
      </w:r>
      <w:r w:rsidR="00493A3A">
        <w:rPr>
          <w:rFonts w:ascii="Times New Roman" w:hAnsi="Times New Roman" w:cs="Times New Roman"/>
          <w:sz w:val="28"/>
          <w:szCs w:val="28"/>
        </w:rPr>
        <w:t xml:space="preserve">      </w:t>
      </w:r>
      <w:r w:rsidRPr="00C220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5367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2204C">
        <w:rPr>
          <w:rFonts w:ascii="Times New Roman" w:hAnsi="Times New Roman" w:cs="Times New Roman"/>
          <w:sz w:val="28"/>
          <w:szCs w:val="28"/>
        </w:rPr>
        <w:t xml:space="preserve">№ </w:t>
      </w:r>
      <w:r w:rsidR="005367A6">
        <w:rPr>
          <w:rFonts w:ascii="Times New Roman" w:hAnsi="Times New Roman" w:cs="Times New Roman"/>
          <w:sz w:val="28"/>
          <w:szCs w:val="28"/>
        </w:rPr>
        <w:t>12</w:t>
      </w:r>
    </w:p>
    <w:p w:rsidR="003F4916" w:rsidRDefault="003F4916" w:rsidP="003F4916">
      <w:pPr>
        <w:rPr>
          <w:sz w:val="24"/>
          <w:szCs w:val="24"/>
        </w:rPr>
      </w:pPr>
    </w:p>
    <w:p w:rsidR="00C2204C" w:rsidRPr="00C2204C" w:rsidRDefault="003F4916" w:rsidP="00C220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204C">
        <w:rPr>
          <w:rFonts w:ascii="Times New Roman" w:hAnsi="Times New Roman" w:cs="Times New Roman"/>
          <w:b/>
          <w:sz w:val="28"/>
          <w:szCs w:val="28"/>
        </w:rPr>
        <w:t xml:space="preserve">О подготовке проекта планировки территории </w:t>
      </w:r>
    </w:p>
    <w:p w:rsidR="00C2204C" w:rsidRPr="00C2204C" w:rsidRDefault="003F4916" w:rsidP="00C220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204C">
        <w:rPr>
          <w:rFonts w:ascii="Times New Roman" w:hAnsi="Times New Roman" w:cs="Times New Roman"/>
          <w:b/>
          <w:sz w:val="28"/>
          <w:szCs w:val="28"/>
        </w:rPr>
        <w:t xml:space="preserve">и проекта межевания территории линейного </w:t>
      </w:r>
    </w:p>
    <w:p w:rsidR="00C2204C" w:rsidRPr="00C2204C" w:rsidRDefault="003F4916" w:rsidP="00C220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204C">
        <w:rPr>
          <w:rFonts w:ascii="Times New Roman" w:hAnsi="Times New Roman" w:cs="Times New Roman"/>
          <w:b/>
          <w:sz w:val="28"/>
          <w:szCs w:val="28"/>
        </w:rPr>
        <w:t>об</w:t>
      </w:r>
      <w:r w:rsidR="008B0C1B" w:rsidRPr="00C2204C">
        <w:rPr>
          <w:rFonts w:ascii="Times New Roman" w:hAnsi="Times New Roman" w:cs="Times New Roman"/>
          <w:b/>
          <w:sz w:val="28"/>
          <w:szCs w:val="28"/>
        </w:rPr>
        <w:t xml:space="preserve">ъекта  «Газопровод низкого давления по ул. </w:t>
      </w:r>
    </w:p>
    <w:p w:rsidR="00C2204C" w:rsidRPr="00C2204C" w:rsidRDefault="008B0C1B" w:rsidP="00C220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204C">
        <w:rPr>
          <w:rFonts w:ascii="Times New Roman" w:hAnsi="Times New Roman" w:cs="Times New Roman"/>
          <w:b/>
          <w:sz w:val="28"/>
          <w:szCs w:val="28"/>
        </w:rPr>
        <w:t xml:space="preserve">Длинная х. </w:t>
      </w:r>
      <w:proofErr w:type="spellStart"/>
      <w:r w:rsidRPr="00C2204C">
        <w:rPr>
          <w:rFonts w:ascii="Times New Roman" w:hAnsi="Times New Roman" w:cs="Times New Roman"/>
          <w:b/>
          <w:sz w:val="28"/>
          <w:szCs w:val="28"/>
        </w:rPr>
        <w:t>Хвощеватый</w:t>
      </w:r>
      <w:proofErr w:type="spellEnd"/>
      <w:r w:rsidRPr="00C2204C">
        <w:rPr>
          <w:rFonts w:ascii="Times New Roman" w:hAnsi="Times New Roman" w:cs="Times New Roman"/>
          <w:b/>
          <w:sz w:val="28"/>
          <w:szCs w:val="28"/>
        </w:rPr>
        <w:t xml:space="preserve"> Каменского муниципального </w:t>
      </w:r>
    </w:p>
    <w:p w:rsidR="00E540B3" w:rsidRPr="00C2204C" w:rsidRDefault="008B0C1B" w:rsidP="00C2204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204C">
        <w:rPr>
          <w:rFonts w:ascii="Times New Roman" w:hAnsi="Times New Roman" w:cs="Times New Roman"/>
          <w:b/>
          <w:sz w:val="28"/>
          <w:szCs w:val="28"/>
        </w:rPr>
        <w:t xml:space="preserve">района Воронежской области» </w:t>
      </w:r>
    </w:p>
    <w:p w:rsidR="003F4916" w:rsidRDefault="003F4916" w:rsidP="003F4916">
      <w:pPr>
        <w:rPr>
          <w:b/>
          <w:sz w:val="28"/>
          <w:szCs w:val="28"/>
        </w:rPr>
      </w:pPr>
    </w:p>
    <w:p w:rsidR="00330091" w:rsidRDefault="003F4916" w:rsidP="00C2204C">
      <w:pPr>
        <w:ind w:firstLine="360"/>
        <w:jc w:val="both"/>
        <w:rPr>
          <w:sz w:val="24"/>
          <w:szCs w:val="24"/>
        </w:rPr>
      </w:pPr>
      <w:proofErr w:type="gramStart"/>
      <w:r w:rsidRPr="00C2204C">
        <w:rPr>
          <w:rFonts w:ascii="Times New Roman" w:hAnsi="Times New Roman" w:cs="Times New Roman"/>
          <w:sz w:val="28"/>
          <w:szCs w:val="28"/>
        </w:rPr>
        <w:t>Ра</w:t>
      </w:r>
      <w:r w:rsidR="008B0C1B" w:rsidRPr="00C2204C">
        <w:rPr>
          <w:rFonts w:ascii="Times New Roman" w:hAnsi="Times New Roman" w:cs="Times New Roman"/>
          <w:sz w:val="28"/>
          <w:szCs w:val="28"/>
        </w:rPr>
        <w:t>с</w:t>
      </w:r>
      <w:r w:rsidRPr="00C2204C">
        <w:rPr>
          <w:rFonts w:ascii="Times New Roman" w:hAnsi="Times New Roman" w:cs="Times New Roman"/>
          <w:sz w:val="28"/>
          <w:szCs w:val="28"/>
        </w:rPr>
        <w:t>смотрев заявление Открытого акционерного общество «</w:t>
      </w:r>
      <w:r w:rsidR="008B0C1B" w:rsidRPr="00C2204C">
        <w:rPr>
          <w:rFonts w:ascii="Times New Roman" w:hAnsi="Times New Roman" w:cs="Times New Roman"/>
          <w:sz w:val="28"/>
          <w:szCs w:val="28"/>
        </w:rPr>
        <w:t>Газ</w:t>
      </w:r>
      <w:r w:rsidRPr="00C2204C">
        <w:rPr>
          <w:rFonts w:ascii="Times New Roman" w:hAnsi="Times New Roman" w:cs="Times New Roman"/>
          <w:sz w:val="28"/>
          <w:szCs w:val="28"/>
        </w:rPr>
        <w:t>пром газораспределение Воронеж», в соответствии с п. 20 ст. 14 Федерального закона от 06.10.2003 « 131-ФЗ «Об общих принципах организации местного самоуправления в Российской Федерации», статьями 45.46 Федерального Закона от 29.12.2005 « 190 – ФЗ «Градостроительный кодекс Российской Федерации»</w:t>
      </w:r>
      <w:r w:rsidR="00330091" w:rsidRPr="00C2204C">
        <w:rPr>
          <w:rFonts w:ascii="Times New Roman" w:hAnsi="Times New Roman" w:cs="Times New Roman"/>
          <w:sz w:val="28"/>
          <w:szCs w:val="28"/>
        </w:rPr>
        <w:t>, руководствуясь правилами землепользования и застройки Дегтяренского сельского поселения Каменского муниципального района Воронежской области» Уставом Дегтяренского сельского поселения Каменского муниципального</w:t>
      </w:r>
      <w:proofErr w:type="gramEnd"/>
      <w:r w:rsidR="00330091" w:rsidRPr="00C2204C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="00330091" w:rsidRPr="00C2204C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="00330091" w:rsidRPr="00C2204C">
        <w:rPr>
          <w:rFonts w:ascii="Times New Roman" w:hAnsi="Times New Roman" w:cs="Times New Roman"/>
          <w:sz w:val="28"/>
          <w:szCs w:val="28"/>
        </w:rPr>
        <w:t xml:space="preserve"> об</w:t>
      </w:r>
      <w:r w:rsidR="00C2204C">
        <w:rPr>
          <w:rFonts w:ascii="Times New Roman" w:hAnsi="Times New Roman" w:cs="Times New Roman"/>
          <w:sz w:val="28"/>
          <w:szCs w:val="28"/>
        </w:rPr>
        <w:t>л</w:t>
      </w:r>
      <w:r w:rsidR="00330091" w:rsidRPr="00C2204C">
        <w:rPr>
          <w:rFonts w:ascii="Times New Roman" w:hAnsi="Times New Roman" w:cs="Times New Roman"/>
          <w:sz w:val="28"/>
          <w:szCs w:val="28"/>
        </w:rPr>
        <w:t xml:space="preserve">асти, администрация Дегтяренского сельского поселения Каменского муниципального района Воронежской области </w:t>
      </w:r>
      <w:r w:rsidR="00330091" w:rsidRPr="00C2204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30091" w:rsidRPr="00AD0F22" w:rsidRDefault="00AD0F22" w:rsidP="00AD0F2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30091" w:rsidRPr="00AD0F22">
        <w:rPr>
          <w:rFonts w:ascii="Times New Roman" w:hAnsi="Times New Roman" w:cs="Times New Roman"/>
          <w:sz w:val="28"/>
          <w:szCs w:val="28"/>
        </w:rPr>
        <w:t xml:space="preserve"> Утвердить прилагаемое задание на подготовку документации по проекту планировки территории и проекту межевания территории объ</w:t>
      </w:r>
      <w:r w:rsidR="008B0C1B" w:rsidRPr="00AD0F22">
        <w:rPr>
          <w:rFonts w:ascii="Times New Roman" w:hAnsi="Times New Roman" w:cs="Times New Roman"/>
          <w:sz w:val="28"/>
          <w:szCs w:val="28"/>
        </w:rPr>
        <w:t xml:space="preserve">екта: газопровод низкого давления по ул. </w:t>
      </w:r>
      <w:proofErr w:type="gramStart"/>
      <w:r w:rsidR="008B0C1B" w:rsidRPr="00AD0F22">
        <w:rPr>
          <w:rFonts w:ascii="Times New Roman" w:hAnsi="Times New Roman" w:cs="Times New Roman"/>
          <w:sz w:val="28"/>
          <w:szCs w:val="28"/>
        </w:rPr>
        <w:t>Длинная</w:t>
      </w:r>
      <w:proofErr w:type="gramEnd"/>
      <w:r w:rsidR="00330091" w:rsidRPr="00AD0F22">
        <w:rPr>
          <w:rFonts w:ascii="Times New Roman" w:hAnsi="Times New Roman" w:cs="Times New Roman"/>
          <w:sz w:val="28"/>
          <w:szCs w:val="28"/>
        </w:rPr>
        <w:t xml:space="preserve"> в х. </w:t>
      </w:r>
      <w:proofErr w:type="spellStart"/>
      <w:r w:rsidR="00330091" w:rsidRPr="00AD0F22">
        <w:rPr>
          <w:rFonts w:ascii="Times New Roman" w:hAnsi="Times New Roman" w:cs="Times New Roman"/>
          <w:sz w:val="28"/>
          <w:szCs w:val="28"/>
        </w:rPr>
        <w:t>Хвощеватый</w:t>
      </w:r>
      <w:proofErr w:type="spellEnd"/>
      <w:r w:rsidR="00330091" w:rsidRPr="00AD0F22">
        <w:rPr>
          <w:rFonts w:ascii="Times New Roman" w:hAnsi="Times New Roman" w:cs="Times New Roman"/>
          <w:sz w:val="28"/>
          <w:szCs w:val="28"/>
        </w:rPr>
        <w:t xml:space="preserve"> Каменского района Воронежской области, согласно приложениям 1,2. </w:t>
      </w:r>
    </w:p>
    <w:p w:rsidR="00AD0F22" w:rsidRDefault="00AD0F22" w:rsidP="00AD0F22">
      <w:pPr>
        <w:pStyle w:val="a8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30091" w:rsidRPr="00C2204C">
        <w:rPr>
          <w:rFonts w:ascii="Times New Roman" w:hAnsi="Times New Roman" w:cs="Times New Roman"/>
          <w:sz w:val="28"/>
          <w:szCs w:val="28"/>
        </w:rPr>
        <w:t xml:space="preserve"> Открытому акционерному обществу «</w:t>
      </w:r>
      <w:r w:rsidR="008B0C1B" w:rsidRPr="00C2204C">
        <w:rPr>
          <w:rFonts w:ascii="Times New Roman" w:hAnsi="Times New Roman" w:cs="Times New Roman"/>
          <w:sz w:val="28"/>
          <w:szCs w:val="28"/>
        </w:rPr>
        <w:t>Газ</w:t>
      </w:r>
      <w:r w:rsidR="00330091" w:rsidRPr="00C2204C">
        <w:rPr>
          <w:rFonts w:ascii="Times New Roman" w:hAnsi="Times New Roman" w:cs="Times New Roman"/>
          <w:sz w:val="28"/>
          <w:szCs w:val="28"/>
        </w:rPr>
        <w:t>пром</w:t>
      </w:r>
      <w:r w:rsidR="00781864" w:rsidRPr="00C2204C">
        <w:rPr>
          <w:rFonts w:ascii="Times New Roman" w:hAnsi="Times New Roman" w:cs="Times New Roman"/>
          <w:sz w:val="28"/>
          <w:szCs w:val="28"/>
        </w:rPr>
        <w:t xml:space="preserve"> газораспределение Воронеж»: </w:t>
      </w:r>
    </w:p>
    <w:p w:rsidR="00AD0F22" w:rsidRDefault="00781864" w:rsidP="00AD0F22">
      <w:pPr>
        <w:pStyle w:val="a8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D0F22">
        <w:rPr>
          <w:rFonts w:ascii="Times New Roman" w:hAnsi="Times New Roman" w:cs="Times New Roman"/>
          <w:sz w:val="28"/>
          <w:szCs w:val="28"/>
        </w:rPr>
        <w:t>2.1</w:t>
      </w:r>
      <w:r w:rsidR="00AD0F22">
        <w:rPr>
          <w:rFonts w:ascii="Times New Roman" w:hAnsi="Times New Roman" w:cs="Times New Roman"/>
          <w:sz w:val="28"/>
          <w:szCs w:val="28"/>
        </w:rPr>
        <w:t>.</w:t>
      </w:r>
      <w:r w:rsidRPr="00C2204C">
        <w:rPr>
          <w:rFonts w:ascii="Times New Roman" w:hAnsi="Times New Roman" w:cs="Times New Roman"/>
          <w:sz w:val="28"/>
          <w:szCs w:val="28"/>
        </w:rPr>
        <w:t xml:space="preserve"> Подготовить в соответствии с утверждённым заданием, указанным в пункте 1 настоящего постановления, документацию по планировке территори</w:t>
      </w:r>
      <w:r w:rsidR="008B0C1B" w:rsidRPr="00C2204C">
        <w:rPr>
          <w:rFonts w:ascii="Times New Roman" w:hAnsi="Times New Roman" w:cs="Times New Roman"/>
          <w:sz w:val="28"/>
          <w:szCs w:val="28"/>
        </w:rPr>
        <w:t xml:space="preserve">и объекта Газопровод низкого давления по ул. </w:t>
      </w:r>
      <w:proofErr w:type="gramStart"/>
      <w:r w:rsidR="008B0C1B" w:rsidRPr="00C2204C">
        <w:rPr>
          <w:rFonts w:ascii="Times New Roman" w:hAnsi="Times New Roman" w:cs="Times New Roman"/>
          <w:sz w:val="28"/>
          <w:szCs w:val="28"/>
        </w:rPr>
        <w:t>Длинная</w:t>
      </w:r>
      <w:proofErr w:type="gramEnd"/>
      <w:r w:rsidRPr="00C2204C">
        <w:rPr>
          <w:rFonts w:ascii="Times New Roman" w:hAnsi="Times New Roman" w:cs="Times New Roman"/>
          <w:sz w:val="28"/>
          <w:szCs w:val="28"/>
        </w:rPr>
        <w:t xml:space="preserve"> в х. </w:t>
      </w:r>
      <w:proofErr w:type="spellStart"/>
      <w:r w:rsidRPr="00C2204C">
        <w:rPr>
          <w:rFonts w:ascii="Times New Roman" w:hAnsi="Times New Roman" w:cs="Times New Roman"/>
          <w:sz w:val="28"/>
          <w:szCs w:val="28"/>
        </w:rPr>
        <w:t>Хвощеватый</w:t>
      </w:r>
      <w:proofErr w:type="spellEnd"/>
      <w:r w:rsidRPr="00C2204C">
        <w:rPr>
          <w:rFonts w:ascii="Times New Roman" w:hAnsi="Times New Roman" w:cs="Times New Roman"/>
          <w:sz w:val="28"/>
          <w:szCs w:val="28"/>
        </w:rPr>
        <w:t xml:space="preserve"> Каменс</w:t>
      </w:r>
      <w:r w:rsidR="008B0C1B" w:rsidRPr="00C2204C">
        <w:rPr>
          <w:rFonts w:ascii="Times New Roman" w:hAnsi="Times New Roman" w:cs="Times New Roman"/>
          <w:sz w:val="28"/>
          <w:szCs w:val="28"/>
        </w:rPr>
        <w:t>кого района Воронежской области.</w:t>
      </w:r>
    </w:p>
    <w:p w:rsidR="002D57A5" w:rsidRPr="00C2204C" w:rsidRDefault="00781864" w:rsidP="00AD0F22">
      <w:pPr>
        <w:pStyle w:val="a8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D0F22">
        <w:rPr>
          <w:rFonts w:ascii="Times New Roman" w:hAnsi="Times New Roman" w:cs="Times New Roman"/>
          <w:sz w:val="28"/>
          <w:szCs w:val="28"/>
        </w:rPr>
        <w:t>2.2</w:t>
      </w:r>
      <w:r w:rsidR="00AD0F22">
        <w:rPr>
          <w:rFonts w:ascii="Times New Roman" w:hAnsi="Times New Roman" w:cs="Times New Roman"/>
          <w:sz w:val="28"/>
          <w:szCs w:val="28"/>
        </w:rPr>
        <w:t>.</w:t>
      </w:r>
      <w:r w:rsidRPr="00C2204C">
        <w:rPr>
          <w:rFonts w:ascii="Times New Roman" w:hAnsi="Times New Roman" w:cs="Times New Roman"/>
          <w:sz w:val="28"/>
          <w:szCs w:val="28"/>
        </w:rPr>
        <w:t xml:space="preserve"> После</w:t>
      </w:r>
      <w:r w:rsidR="00AD0F22">
        <w:rPr>
          <w:rFonts w:ascii="Times New Roman" w:hAnsi="Times New Roman" w:cs="Times New Roman"/>
          <w:sz w:val="28"/>
          <w:szCs w:val="28"/>
        </w:rPr>
        <w:t xml:space="preserve"> </w:t>
      </w:r>
      <w:r w:rsidRPr="00C2204C">
        <w:rPr>
          <w:rFonts w:ascii="Times New Roman" w:hAnsi="Times New Roman" w:cs="Times New Roman"/>
          <w:sz w:val="28"/>
          <w:szCs w:val="28"/>
        </w:rPr>
        <w:t xml:space="preserve">подготовки документации по планировке территории, указанной в п. 2.1 настоящего постановления, предоставить её в администрацию Дегтяренского сельского поселения Каменского </w:t>
      </w:r>
      <w:r w:rsidRPr="00C2204C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Воронежской области для проведения проверки на соответствие утверждённому заданию по подготовке документации по планировке территории и требованиям, установленным частью 10 статьи 45 Градостроительного кодекса Российской федерации</w:t>
      </w:r>
      <w:r w:rsidR="002D57A5" w:rsidRPr="00C2204C">
        <w:rPr>
          <w:rFonts w:ascii="Times New Roman" w:hAnsi="Times New Roman" w:cs="Times New Roman"/>
          <w:sz w:val="28"/>
          <w:szCs w:val="28"/>
        </w:rPr>
        <w:t>.</w:t>
      </w:r>
    </w:p>
    <w:p w:rsidR="00330091" w:rsidRPr="00AD0F22" w:rsidRDefault="00AD0F22" w:rsidP="00F819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D57A5" w:rsidRPr="00AD0F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57A5" w:rsidRPr="00AD0F22">
        <w:rPr>
          <w:rFonts w:ascii="Times New Roman" w:hAnsi="Times New Roman" w:cs="Times New Roman"/>
          <w:sz w:val="28"/>
          <w:szCs w:val="28"/>
        </w:rPr>
        <w:t>Предложить физическим и юридическим лицам со дня официального обнародования настоящего постановления до дня проведения публичных слушаний предоставить в администрация Дегтяренского сельского поселения Каменского муниципального района Воронежской области предложения о порядке, сроках подготовки и содержания документации по планировке территории, указанной в пункте  2.1 настоящего постановления</w:t>
      </w:r>
      <w:r w:rsidR="00F81960">
        <w:rPr>
          <w:rFonts w:ascii="Times New Roman" w:hAnsi="Times New Roman" w:cs="Times New Roman"/>
          <w:sz w:val="28"/>
          <w:szCs w:val="28"/>
        </w:rPr>
        <w:t>.</w:t>
      </w:r>
      <w:r w:rsidR="002D57A5" w:rsidRPr="00AD0F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22C3F" w:rsidRPr="00F81960" w:rsidRDefault="00F81960" w:rsidP="00F819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D57A5" w:rsidRPr="00F819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57A5" w:rsidRPr="00F81960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8B0C1B" w:rsidRPr="00F81960">
        <w:rPr>
          <w:rFonts w:ascii="Times New Roman" w:hAnsi="Times New Roman" w:cs="Times New Roman"/>
          <w:sz w:val="28"/>
          <w:szCs w:val="28"/>
        </w:rPr>
        <w:t>опубликовать в официальном пери</w:t>
      </w:r>
      <w:r w:rsidR="002D57A5" w:rsidRPr="00F81960">
        <w:rPr>
          <w:rFonts w:ascii="Times New Roman" w:hAnsi="Times New Roman" w:cs="Times New Roman"/>
          <w:sz w:val="28"/>
          <w:szCs w:val="28"/>
        </w:rPr>
        <w:t>одическое печатном средстве массовой информации органов местного</w:t>
      </w:r>
      <w:r w:rsidR="00022C3F" w:rsidRPr="00F81960">
        <w:rPr>
          <w:rFonts w:ascii="Times New Roman" w:hAnsi="Times New Roman" w:cs="Times New Roman"/>
          <w:sz w:val="28"/>
          <w:szCs w:val="28"/>
        </w:rPr>
        <w:t xml:space="preserve"> самоуправления Дегтяренского сельского поселения Каменского муниципального района Воронежской области «</w:t>
      </w:r>
      <w:r w:rsidR="008B0C1B" w:rsidRPr="00F81960">
        <w:rPr>
          <w:rFonts w:ascii="Times New Roman" w:hAnsi="Times New Roman" w:cs="Times New Roman"/>
          <w:sz w:val="28"/>
          <w:szCs w:val="28"/>
        </w:rPr>
        <w:t>Светлый путь</w:t>
      </w:r>
      <w:r w:rsidR="00022C3F" w:rsidRPr="00F81960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Дегтяренского сельского поселения Каменского муниципального района Воронежской области в сети «Интернет». </w:t>
      </w:r>
      <w:proofErr w:type="gramEnd"/>
    </w:p>
    <w:p w:rsidR="00022C3F" w:rsidRPr="00F81960" w:rsidRDefault="00F81960" w:rsidP="00F819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22C3F" w:rsidRPr="00F81960">
        <w:rPr>
          <w:rFonts w:ascii="Times New Roman" w:hAnsi="Times New Roman" w:cs="Times New Roman"/>
          <w:sz w:val="28"/>
          <w:szCs w:val="28"/>
        </w:rPr>
        <w:t xml:space="preserve"> Администрация Дегтяренского сельского поселения Каменского муниципального района Воронежской области до утверждения проекта планировке территории линейного объекта провести публичные слушания по подготовленному проекту.</w:t>
      </w:r>
    </w:p>
    <w:p w:rsidR="00022C3F" w:rsidRPr="00F81960" w:rsidRDefault="00F81960" w:rsidP="00F8196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22C3F" w:rsidRPr="00F81960">
        <w:rPr>
          <w:rFonts w:ascii="Times New Roman" w:hAnsi="Times New Roman" w:cs="Times New Roman"/>
          <w:sz w:val="28"/>
          <w:szCs w:val="28"/>
        </w:rPr>
        <w:t xml:space="preserve"> Контроль исполнения настоящего постановления оставляю за собой.</w:t>
      </w:r>
    </w:p>
    <w:p w:rsidR="00022C3F" w:rsidRPr="00C2204C" w:rsidRDefault="00022C3F" w:rsidP="00C2204C">
      <w:pPr>
        <w:tabs>
          <w:tab w:val="left" w:pos="184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2C3F" w:rsidRPr="00C2204C" w:rsidRDefault="00022C3F" w:rsidP="00022C3F">
      <w:pPr>
        <w:tabs>
          <w:tab w:val="left" w:pos="1846"/>
        </w:tabs>
        <w:rPr>
          <w:rFonts w:ascii="Times New Roman" w:hAnsi="Times New Roman" w:cs="Times New Roman"/>
          <w:sz w:val="28"/>
          <w:szCs w:val="28"/>
        </w:rPr>
      </w:pPr>
    </w:p>
    <w:p w:rsidR="00F81960" w:rsidRPr="00415C01" w:rsidRDefault="00022C3F" w:rsidP="00F81960">
      <w:pPr>
        <w:tabs>
          <w:tab w:val="left" w:pos="184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5C01">
        <w:rPr>
          <w:rFonts w:ascii="Times New Roman" w:hAnsi="Times New Roman" w:cs="Times New Roman"/>
          <w:sz w:val="28"/>
          <w:szCs w:val="28"/>
        </w:rPr>
        <w:t>Глава Дегтяренского</w:t>
      </w:r>
    </w:p>
    <w:p w:rsidR="00022C3F" w:rsidRPr="00415C01" w:rsidRDefault="00022C3F" w:rsidP="00022C3F">
      <w:pPr>
        <w:tabs>
          <w:tab w:val="left" w:pos="1846"/>
        </w:tabs>
        <w:rPr>
          <w:rFonts w:ascii="Times New Roman" w:hAnsi="Times New Roman" w:cs="Times New Roman"/>
          <w:sz w:val="28"/>
          <w:szCs w:val="28"/>
        </w:rPr>
      </w:pPr>
      <w:r w:rsidRPr="00415C0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81960" w:rsidRPr="00415C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15C01">
        <w:rPr>
          <w:rFonts w:ascii="Times New Roman" w:hAnsi="Times New Roman" w:cs="Times New Roman"/>
          <w:sz w:val="28"/>
          <w:szCs w:val="28"/>
        </w:rPr>
        <w:t xml:space="preserve">  </w:t>
      </w:r>
      <w:r w:rsidR="00F81960" w:rsidRPr="00415C01">
        <w:rPr>
          <w:rFonts w:ascii="Times New Roman" w:hAnsi="Times New Roman" w:cs="Times New Roman"/>
          <w:sz w:val="28"/>
          <w:szCs w:val="28"/>
        </w:rPr>
        <w:t xml:space="preserve">   С.И. Савченко</w:t>
      </w:r>
    </w:p>
    <w:p w:rsidR="00022C3F" w:rsidRPr="00C2204C" w:rsidRDefault="00022C3F" w:rsidP="00022C3F">
      <w:pPr>
        <w:tabs>
          <w:tab w:val="left" w:pos="1846"/>
        </w:tabs>
        <w:rPr>
          <w:rFonts w:ascii="Times New Roman" w:hAnsi="Times New Roman" w:cs="Times New Roman"/>
          <w:sz w:val="28"/>
          <w:szCs w:val="28"/>
        </w:rPr>
      </w:pPr>
    </w:p>
    <w:sectPr w:rsidR="00022C3F" w:rsidRPr="00C2204C" w:rsidSect="00997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1DF"/>
    <w:multiLevelType w:val="hybridMultilevel"/>
    <w:tmpl w:val="98E4F9F4"/>
    <w:lvl w:ilvl="0" w:tplc="10B092E4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7A2A0265"/>
    <w:multiLevelType w:val="hybridMultilevel"/>
    <w:tmpl w:val="91307D14"/>
    <w:lvl w:ilvl="0" w:tplc="F9D60A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40B3"/>
    <w:rsid w:val="00022C3F"/>
    <w:rsid w:val="001062BA"/>
    <w:rsid w:val="002D57A5"/>
    <w:rsid w:val="00330091"/>
    <w:rsid w:val="003F4916"/>
    <w:rsid w:val="00415C01"/>
    <w:rsid w:val="00493A3A"/>
    <w:rsid w:val="005367A6"/>
    <w:rsid w:val="00702819"/>
    <w:rsid w:val="00781864"/>
    <w:rsid w:val="00802ED8"/>
    <w:rsid w:val="008439EF"/>
    <w:rsid w:val="008B0C1B"/>
    <w:rsid w:val="009973A7"/>
    <w:rsid w:val="00A95F12"/>
    <w:rsid w:val="00AD0F22"/>
    <w:rsid w:val="00C2204C"/>
    <w:rsid w:val="00DE01B4"/>
    <w:rsid w:val="00E458A7"/>
    <w:rsid w:val="00E540B3"/>
    <w:rsid w:val="00F308E2"/>
    <w:rsid w:val="00F8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12"/>
  </w:style>
  <w:style w:type="paragraph" w:styleId="1">
    <w:name w:val="heading 1"/>
    <w:basedOn w:val="a"/>
    <w:next w:val="a"/>
    <w:link w:val="10"/>
    <w:uiPriority w:val="9"/>
    <w:qFormat/>
    <w:rsid w:val="00A95F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5F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95F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95F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A95F12"/>
    <w:rPr>
      <w:b/>
      <w:bCs/>
    </w:rPr>
  </w:style>
  <w:style w:type="character" w:styleId="a6">
    <w:name w:val="Emphasis"/>
    <w:basedOn w:val="a0"/>
    <w:uiPriority w:val="20"/>
    <w:qFormat/>
    <w:rsid w:val="00A95F12"/>
    <w:rPr>
      <w:i/>
      <w:iCs/>
    </w:rPr>
  </w:style>
  <w:style w:type="paragraph" w:styleId="a7">
    <w:name w:val="No Spacing"/>
    <w:uiPriority w:val="1"/>
    <w:qFormat/>
    <w:rsid w:val="00A95F12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A95F12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A95F1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A95F12"/>
    <w:rPr>
      <w:i/>
      <w:iCs/>
      <w:color w:val="000000" w:themeColor="text1"/>
    </w:rPr>
  </w:style>
  <w:style w:type="character" w:styleId="a9">
    <w:name w:val="Intense Emphasis"/>
    <w:basedOn w:val="a0"/>
    <w:uiPriority w:val="21"/>
    <w:qFormat/>
    <w:rsid w:val="00A95F12"/>
    <w:rPr>
      <w:b/>
      <w:bCs/>
      <w:i/>
      <w:iCs/>
      <w:color w:val="4F81BD" w:themeColor="accent1"/>
    </w:rPr>
  </w:style>
  <w:style w:type="character" w:styleId="aa">
    <w:name w:val="Book Title"/>
    <w:basedOn w:val="a0"/>
    <w:uiPriority w:val="33"/>
    <w:qFormat/>
    <w:rsid w:val="00A95F12"/>
    <w:rPr>
      <w:b/>
      <w:bCs/>
      <w:smallCaps/>
      <w:spacing w:val="5"/>
    </w:rPr>
  </w:style>
  <w:style w:type="paragraph" w:styleId="ab">
    <w:name w:val="Balloon Text"/>
    <w:basedOn w:val="a"/>
    <w:link w:val="ac"/>
    <w:uiPriority w:val="99"/>
    <w:semiHidden/>
    <w:unhideWhenUsed/>
    <w:rsid w:val="00106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6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2017-05-02T05:05:00Z</cp:lastPrinted>
  <dcterms:created xsi:type="dcterms:W3CDTF">2017-04-20T08:06:00Z</dcterms:created>
  <dcterms:modified xsi:type="dcterms:W3CDTF">2017-05-02T05:05:00Z</dcterms:modified>
</cp:coreProperties>
</file>