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0B" w:rsidRPr="0083228B" w:rsidRDefault="0027100B" w:rsidP="00CE2AB1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27100B" w:rsidRPr="0083228B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3228B">
        <w:rPr>
          <w:b/>
          <w:bCs/>
          <w:color w:val="000000"/>
          <w:sz w:val="28"/>
          <w:szCs w:val="28"/>
        </w:rPr>
        <w:t xml:space="preserve">СОВЕТ НАРОДНЫХ ДЕПУТАТОВ </w:t>
      </w:r>
      <w:r w:rsidR="00CE2AB1">
        <w:rPr>
          <w:b/>
          <w:bCs/>
          <w:color w:val="000000"/>
          <w:sz w:val="28"/>
          <w:szCs w:val="28"/>
        </w:rPr>
        <w:t>ДЕГТЯРЕНСКОГО</w:t>
      </w:r>
      <w:r w:rsidR="00A44620">
        <w:rPr>
          <w:b/>
          <w:bCs/>
          <w:color w:val="000000"/>
          <w:sz w:val="28"/>
          <w:szCs w:val="28"/>
        </w:rPr>
        <w:t xml:space="preserve"> </w:t>
      </w:r>
      <w:r w:rsidRPr="0083228B">
        <w:rPr>
          <w:b/>
          <w:bCs/>
          <w:color w:val="000000"/>
          <w:sz w:val="28"/>
          <w:szCs w:val="28"/>
        </w:rPr>
        <w:t>СЕЛЬСКОГО ПОСЕЛЕНИЯ  КАМЕНСКОГО МУНИЦИПАЛЬНОГО РАЙОНА</w:t>
      </w:r>
    </w:p>
    <w:p w:rsidR="0027100B" w:rsidRPr="0083228B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3228B">
        <w:rPr>
          <w:b/>
          <w:bCs/>
          <w:color w:val="000000"/>
          <w:sz w:val="28"/>
          <w:szCs w:val="28"/>
        </w:rPr>
        <w:t>ВОРОНЕЖСКОЙ ОБЛАСТИ</w:t>
      </w:r>
    </w:p>
    <w:p w:rsidR="0027100B" w:rsidRPr="0083228B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7100B" w:rsidRPr="0083228B" w:rsidRDefault="0027100B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83228B">
        <w:rPr>
          <w:bCs/>
          <w:color w:val="000000"/>
          <w:sz w:val="28"/>
          <w:szCs w:val="28"/>
        </w:rPr>
        <w:t>РЕШЕНИЕ</w:t>
      </w:r>
    </w:p>
    <w:p w:rsidR="0027100B" w:rsidRPr="00B600AF" w:rsidRDefault="0027100B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7100B" w:rsidRDefault="00A95F9E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1C7F0C">
        <w:rPr>
          <w:color w:val="000000"/>
          <w:sz w:val="28"/>
          <w:szCs w:val="28"/>
        </w:rPr>
        <w:t xml:space="preserve">9 ноября   </w:t>
      </w:r>
      <w:r w:rsidR="0027100B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2</w:t>
      </w:r>
      <w:r w:rsidR="0027100B" w:rsidRPr="00CB1DD6">
        <w:rPr>
          <w:color w:val="000000"/>
          <w:sz w:val="28"/>
          <w:szCs w:val="28"/>
        </w:rPr>
        <w:t xml:space="preserve"> г.                                                </w:t>
      </w:r>
      <w:r w:rsidR="001C7F0C">
        <w:rPr>
          <w:color w:val="000000"/>
          <w:sz w:val="28"/>
          <w:szCs w:val="28"/>
        </w:rPr>
        <w:t xml:space="preserve">                           </w:t>
      </w:r>
      <w:r w:rsidR="0027100B" w:rsidRPr="00CB1DD6">
        <w:rPr>
          <w:color w:val="000000"/>
          <w:sz w:val="28"/>
          <w:szCs w:val="28"/>
        </w:rPr>
        <w:t xml:space="preserve">      </w:t>
      </w:r>
      <w:r w:rsidR="0027100B">
        <w:rPr>
          <w:color w:val="000000"/>
          <w:sz w:val="28"/>
          <w:szCs w:val="28"/>
        </w:rPr>
        <w:t xml:space="preserve">№ </w:t>
      </w:r>
      <w:r w:rsidR="001C7F0C">
        <w:rPr>
          <w:color w:val="000000"/>
          <w:sz w:val="28"/>
          <w:szCs w:val="28"/>
        </w:rPr>
        <w:t>103</w:t>
      </w:r>
    </w:p>
    <w:p w:rsidR="0027100B" w:rsidRPr="00CB1DD6" w:rsidRDefault="0027100B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CF5C61" w:rsidRDefault="00CF5C61" w:rsidP="00CF5C61">
      <w:pPr>
        <w:jc w:val="both"/>
        <w:rPr>
          <w:sz w:val="28"/>
          <w:szCs w:val="28"/>
        </w:rPr>
      </w:pPr>
      <w:r w:rsidRPr="00B21A45">
        <w:rPr>
          <w:sz w:val="28"/>
          <w:szCs w:val="28"/>
        </w:rPr>
        <w:t>О внесении изменений в решение Совета</w:t>
      </w:r>
    </w:p>
    <w:p w:rsidR="00CF5C61" w:rsidRDefault="00CF5C61" w:rsidP="00CF5C61">
      <w:pPr>
        <w:jc w:val="both"/>
        <w:rPr>
          <w:sz w:val="28"/>
          <w:szCs w:val="28"/>
        </w:rPr>
      </w:pPr>
      <w:r w:rsidRPr="00B21A45">
        <w:rPr>
          <w:sz w:val="28"/>
          <w:szCs w:val="28"/>
        </w:rPr>
        <w:t xml:space="preserve">народных депутатов </w:t>
      </w:r>
      <w:r w:rsidR="00CE2AB1">
        <w:rPr>
          <w:sz w:val="28"/>
          <w:szCs w:val="28"/>
        </w:rPr>
        <w:t>Дегтяренского</w:t>
      </w:r>
    </w:p>
    <w:p w:rsidR="00CF5C61" w:rsidRDefault="00CF5C61" w:rsidP="00CF5C61">
      <w:pPr>
        <w:jc w:val="both"/>
        <w:rPr>
          <w:sz w:val="28"/>
          <w:szCs w:val="28"/>
        </w:rPr>
      </w:pPr>
      <w:r w:rsidRPr="00B21A45">
        <w:rPr>
          <w:sz w:val="28"/>
          <w:szCs w:val="28"/>
        </w:rPr>
        <w:t xml:space="preserve">сельского поселения Каменского </w:t>
      </w:r>
    </w:p>
    <w:p w:rsidR="00CF5C61" w:rsidRDefault="00CF5C61" w:rsidP="00CF5C61">
      <w:pPr>
        <w:jc w:val="both"/>
        <w:rPr>
          <w:sz w:val="28"/>
          <w:szCs w:val="28"/>
        </w:rPr>
      </w:pPr>
      <w:r w:rsidRPr="00B21A45">
        <w:rPr>
          <w:sz w:val="28"/>
          <w:szCs w:val="28"/>
        </w:rPr>
        <w:t>муниципального района Воронежской области</w:t>
      </w:r>
    </w:p>
    <w:p w:rsidR="00A44620" w:rsidRDefault="00CF5C61" w:rsidP="00CF5C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2AB1">
        <w:rPr>
          <w:sz w:val="28"/>
          <w:szCs w:val="28"/>
        </w:rPr>
        <w:t xml:space="preserve">23.10.2018 </w:t>
      </w:r>
      <w:r w:rsidRPr="00B21A45">
        <w:rPr>
          <w:sz w:val="28"/>
          <w:szCs w:val="28"/>
        </w:rPr>
        <w:t xml:space="preserve">г № </w:t>
      </w:r>
      <w:r w:rsidR="00CE2AB1">
        <w:rPr>
          <w:sz w:val="28"/>
          <w:szCs w:val="28"/>
        </w:rPr>
        <w:t>130</w:t>
      </w:r>
      <w:r w:rsidRPr="00B21A45">
        <w:rPr>
          <w:sz w:val="28"/>
          <w:szCs w:val="28"/>
        </w:rPr>
        <w:t xml:space="preserve"> «</w:t>
      </w:r>
      <w:r w:rsidR="00A44620">
        <w:rPr>
          <w:sz w:val="28"/>
          <w:szCs w:val="28"/>
        </w:rPr>
        <w:t xml:space="preserve">О порядке владения, пользования </w:t>
      </w:r>
    </w:p>
    <w:p w:rsidR="00CF5C61" w:rsidRDefault="00A44620" w:rsidP="00CF5C61">
      <w:pPr>
        <w:jc w:val="both"/>
        <w:rPr>
          <w:sz w:val="28"/>
          <w:szCs w:val="28"/>
        </w:rPr>
      </w:pPr>
      <w:r>
        <w:rPr>
          <w:sz w:val="28"/>
          <w:szCs w:val="28"/>
        </w:rPr>
        <w:t>и распоряжения муниципальным имуществом, находящимся</w:t>
      </w:r>
    </w:p>
    <w:p w:rsidR="00A44620" w:rsidRDefault="00A44620" w:rsidP="00CF5C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собственности </w:t>
      </w:r>
      <w:r w:rsidR="00CE2AB1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сельского поселения</w:t>
      </w:r>
    </w:p>
    <w:p w:rsidR="00A44620" w:rsidRDefault="00A44620" w:rsidP="00CF5C61">
      <w:pPr>
        <w:jc w:val="both"/>
        <w:rPr>
          <w:sz w:val="28"/>
          <w:szCs w:val="28"/>
        </w:rPr>
      </w:pPr>
      <w:r>
        <w:rPr>
          <w:sz w:val="28"/>
          <w:szCs w:val="28"/>
        </w:rPr>
        <w:t>Каменского муниципаль</w:t>
      </w:r>
      <w:r w:rsidR="00186ED8">
        <w:rPr>
          <w:sz w:val="28"/>
          <w:szCs w:val="28"/>
        </w:rPr>
        <w:t>ного района Воронежской област</w:t>
      </w:r>
      <w:proofErr w:type="gramStart"/>
      <w:r w:rsidR="00186ED8">
        <w:rPr>
          <w:sz w:val="28"/>
          <w:szCs w:val="28"/>
        </w:rPr>
        <w:t>и</w:t>
      </w:r>
      <w:r w:rsidR="00B111B3">
        <w:rPr>
          <w:sz w:val="28"/>
          <w:szCs w:val="28"/>
        </w:rPr>
        <w:t>(</w:t>
      </w:r>
      <w:proofErr w:type="gramEnd"/>
      <w:r w:rsidR="00B111B3">
        <w:rPr>
          <w:sz w:val="28"/>
          <w:szCs w:val="28"/>
        </w:rPr>
        <w:t>ред. от 19.03.2021 г. № 29)</w:t>
      </w:r>
      <w:r w:rsidR="00186ED8">
        <w:rPr>
          <w:sz w:val="28"/>
          <w:szCs w:val="28"/>
        </w:rPr>
        <w:t>»</w:t>
      </w:r>
    </w:p>
    <w:p w:rsidR="0027100B" w:rsidRPr="00B600AF" w:rsidRDefault="0027100B" w:rsidP="002937CE">
      <w:pPr>
        <w:shd w:val="clear" w:color="auto" w:fill="FFFFFF"/>
        <w:autoSpaceDE w:val="0"/>
        <w:autoSpaceDN w:val="0"/>
        <w:adjustRightInd w:val="0"/>
        <w:ind w:right="4253"/>
        <w:jc w:val="both"/>
        <w:rPr>
          <w:sz w:val="28"/>
          <w:szCs w:val="28"/>
        </w:rPr>
      </w:pPr>
    </w:p>
    <w:p w:rsidR="003879FA" w:rsidRPr="00B529C1" w:rsidRDefault="003879FA" w:rsidP="003879FA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Рассмотрев протест </w:t>
      </w:r>
      <w:r w:rsidR="00A44620">
        <w:rPr>
          <w:bCs/>
          <w:color w:val="000000"/>
          <w:sz w:val="28"/>
          <w:szCs w:val="28"/>
        </w:rPr>
        <w:t>прокуратуры Каменского района</w:t>
      </w:r>
      <w:r>
        <w:rPr>
          <w:bCs/>
          <w:color w:val="000000"/>
          <w:sz w:val="28"/>
          <w:szCs w:val="28"/>
        </w:rPr>
        <w:t xml:space="preserve"> от 2</w:t>
      </w:r>
      <w:r w:rsidR="00A44620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>.0</w:t>
      </w:r>
      <w:r w:rsidR="00A44620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.20</w:t>
      </w:r>
      <w:r w:rsidR="00A44620">
        <w:rPr>
          <w:bCs/>
          <w:color w:val="000000"/>
          <w:sz w:val="28"/>
          <w:szCs w:val="28"/>
        </w:rPr>
        <w:t>19</w:t>
      </w:r>
      <w:r>
        <w:rPr>
          <w:bCs/>
          <w:color w:val="000000"/>
          <w:sz w:val="28"/>
          <w:szCs w:val="28"/>
        </w:rPr>
        <w:t xml:space="preserve"> г №</w:t>
      </w:r>
      <w:r w:rsidR="00A44620">
        <w:rPr>
          <w:bCs/>
          <w:color w:val="000000"/>
          <w:sz w:val="28"/>
          <w:szCs w:val="28"/>
        </w:rPr>
        <w:t xml:space="preserve">2-1-2022 </w:t>
      </w:r>
      <w:r>
        <w:rPr>
          <w:bCs/>
          <w:color w:val="000000"/>
          <w:sz w:val="28"/>
          <w:szCs w:val="28"/>
        </w:rPr>
        <w:t xml:space="preserve"> на решение Совета народных депутатов  </w:t>
      </w:r>
      <w:r w:rsidR="00CE2AB1">
        <w:rPr>
          <w:bCs/>
          <w:color w:val="000000"/>
          <w:sz w:val="28"/>
          <w:szCs w:val="28"/>
        </w:rPr>
        <w:t>Дегтяренского</w:t>
      </w:r>
      <w:r w:rsidR="00A44620">
        <w:rPr>
          <w:bCs/>
          <w:color w:val="000000"/>
          <w:sz w:val="28"/>
          <w:szCs w:val="28"/>
        </w:rPr>
        <w:t xml:space="preserve"> сельского</w:t>
      </w:r>
      <w:r>
        <w:rPr>
          <w:bCs/>
          <w:color w:val="000000"/>
          <w:sz w:val="28"/>
          <w:szCs w:val="28"/>
        </w:rPr>
        <w:t xml:space="preserve"> поселения №</w:t>
      </w:r>
      <w:r w:rsidR="00CE2AB1">
        <w:rPr>
          <w:bCs/>
          <w:color w:val="000000"/>
          <w:sz w:val="28"/>
          <w:szCs w:val="28"/>
        </w:rPr>
        <w:t>130</w:t>
      </w:r>
      <w:r>
        <w:rPr>
          <w:bCs/>
          <w:color w:val="000000"/>
          <w:sz w:val="28"/>
          <w:szCs w:val="28"/>
        </w:rPr>
        <w:t xml:space="preserve"> от </w:t>
      </w:r>
      <w:r w:rsidR="00CE2AB1">
        <w:rPr>
          <w:bCs/>
          <w:color w:val="000000"/>
          <w:sz w:val="28"/>
          <w:szCs w:val="28"/>
        </w:rPr>
        <w:t>23.10.2018</w:t>
      </w:r>
      <w:r w:rsidR="009726A7">
        <w:rPr>
          <w:bCs/>
          <w:color w:val="000000"/>
          <w:sz w:val="28"/>
          <w:szCs w:val="28"/>
        </w:rPr>
        <w:t xml:space="preserve"> </w:t>
      </w:r>
      <w:r w:rsidRPr="00B96CFF">
        <w:rPr>
          <w:bCs/>
          <w:color w:val="000000"/>
          <w:sz w:val="28"/>
          <w:szCs w:val="28"/>
        </w:rPr>
        <w:t>г</w:t>
      </w:r>
      <w:r w:rsidR="009726A7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 «</w:t>
      </w:r>
      <w:r w:rsidR="00A44620">
        <w:rPr>
          <w:bCs/>
          <w:color w:val="000000"/>
          <w:sz w:val="28"/>
          <w:szCs w:val="28"/>
        </w:rPr>
        <w:t xml:space="preserve">О порядке владения, пользования и распоряжения муниципальным имуществом, находящимся в собственности </w:t>
      </w:r>
      <w:r w:rsidR="00CE2AB1">
        <w:rPr>
          <w:bCs/>
          <w:color w:val="000000"/>
          <w:sz w:val="28"/>
          <w:szCs w:val="28"/>
        </w:rPr>
        <w:t>Дегтяренского</w:t>
      </w:r>
      <w:r w:rsidR="00A44620">
        <w:rPr>
          <w:bCs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области»</w:t>
      </w:r>
      <w:r>
        <w:rPr>
          <w:bCs/>
          <w:color w:val="000000"/>
          <w:sz w:val="28"/>
          <w:szCs w:val="28"/>
        </w:rPr>
        <w:t xml:space="preserve">, в целях приведения нормативных правовых   актов </w:t>
      </w:r>
      <w:r w:rsidR="00CE2AB1">
        <w:rPr>
          <w:bCs/>
          <w:color w:val="000000"/>
          <w:sz w:val="28"/>
          <w:szCs w:val="28"/>
        </w:rPr>
        <w:t>Дегтяренского</w:t>
      </w:r>
      <w:r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в соответствие с действующим законодательством, </w:t>
      </w:r>
      <w:r>
        <w:rPr>
          <w:sz w:val="28"/>
          <w:szCs w:val="28"/>
        </w:rPr>
        <w:t>руководствуясь Феде</w:t>
      </w:r>
      <w:r w:rsidR="009726A7">
        <w:rPr>
          <w:sz w:val="28"/>
          <w:szCs w:val="28"/>
        </w:rPr>
        <w:t>ральным законом от 06.10.2003 г.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861C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 от </w:t>
      </w:r>
      <w:r w:rsidR="00A44620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CF5C61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A44620">
        <w:rPr>
          <w:sz w:val="28"/>
          <w:szCs w:val="28"/>
        </w:rPr>
        <w:t>01</w:t>
      </w:r>
      <w:r>
        <w:rPr>
          <w:sz w:val="28"/>
          <w:szCs w:val="28"/>
        </w:rPr>
        <w:t xml:space="preserve"> г. </w:t>
      </w:r>
      <w:r w:rsidR="00CF5C61">
        <w:rPr>
          <w:sz w:val="28"/>
          <w:szCs w:val="28"/>
        </w:rPr>
        <w:t>№</w:t>
      </w:r>
      <w:r w:rsidR="00A44620">
        <w:rPr>
          <w:sz w:val="28"/>
          <w:szCs w:val="28"/>
        </w:rPr>
        <w:t>178</w:t>
      </w:r>
      <w:r w:rsidR="00CF5C61">
        <w:rPr>
          <w:sz w:val="28"/>
          <w:szCs w:val="28"/>
        </w:rPr>
        <w:t xml:space="preserve">-ФЗ «О </w:t>
      </w:r>
      <w:r w:rsidR="00A44620">
        <w:rPr>
          <w:sz w:val="28"/>
          <w:szCs w:val="28"/>
        </w:rPr>
        <w:t>приватизации государственного и муниципального имущества»</w:t>
      </w:r>
      <w:proofErr w:type="gramStart"/>
      <w:r w:rsidR="00CF5C61">
        <w:rPr>
          <w:sz w:val="28"/>
          <w:szCs w:val="28"/>
        </w:rPr>
        <w:t xml:space="preserve"> </w:t>
      </w:r>
      <w:r w:rsidR="007C7CCC">
        <w:rPr>
          <w:sz w:val="28"/>
          <w:szCs w:val="28"/>
        </w:rPr>
        <w:t>,</w:t>
      </w:r>
      <w:proofErr w:type="gramEnd"/>
      <w:r w:rsidR="007C7C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Уставом   </w:t>
      </w:r>
      <w:r w:rsidR="00CE2AB1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 </w:t>
      </w:r>
      <w:r w:rsidR="00CE2AB1">
        <w:rPr>
          <w:color w:val="000000" w:themeColor="text1"/>
          <w:sz w:val="28"/>
          <w:szCs w:val="28"/>
        </w:rPr>
        <w:t>Дегтяренского</w:t>
      </w:r>
      <w:r>
        <w:rPr>
          <w:color w:val="000000" w:themeColor="text1"/>
          <w:sz w:val="28"/>
          <w:szCs w:val="28"/>
        </w:rPr>
        <w:t xml:space="preserve"> </w:t>
      </w:r>
      <w:r w:rsidRPr="00B600AF">
        <w:rPr>
          <w:color w:val="000000" w:themeColor="text1"/>
          <w:sz w:val="28"/>
          <w:szCs w:val="28"/>
        </w:rPr>
        <w:t>сельского поселения</w:t>
      </w:r>
    </w:p>
    <w:p w:rsidR="0027100B" w:rsidRDefault="0027100B" w:rsidP="00362230">
      <w:pPr>
        <w:ind w:firstLine="708"/>
        <w:jc w:val="center"/>
        <w:rPr>
          <w:b/>
        </w:rPr>
      </w:pPr>
      <w:r>
        <w:rPr>
          <w:b/>
        </w:rPr>
        <w:t>РЕШИЛ:</w:t>
      </w:r>
    </w:p>
    <w:p w:rsidR="0027100B" w:rsidRDefault="0027100B" w:rsidP="00362230">
      <w:pPr>
        <w:ind w:firstLine="708"/>
        <w:jc w:val="center"/>
      </w:pPr>
    </w:p>
    <w:p w:rsidR="0027100B" w:rsidRDefault="009726A7" w:rsidP="00362230">
      <w:pPr>
        <w:ind w:firstLine="720"/>
        <w:jc w:val="both"/>
        <w:rPr>
          <w:sz w:val="28"/>
          <w:szCs w:val="28"/>
        </w:rPr>
      </w:pPr>
      <w:r w:rsidRPr="009726A7">
        <w:rPr>
          <w:sz w:val="28"/>
          <w:szCs w:val="28"/>
        </w:rPr>
        <w:t>1</w:t>
      </w:r>
      <w:r w:rsidR="0027100B" w:rsidRPr="009726A7">
        <w:rPr>
          <w:sz w:val="28"/>
          <w:szCs w:val="28"/>
        </w:rPr>
        <w:t>.</w:t>
      </w:r>
      <w:r w:rsidR="0027100B">
        <w:rPr>
          <w:b/>
          <w:sz w:val="28"/>
          <w:szCs w:val="28"/>
        </w:rPr>
        <w:t xml:space="preserve"> </w:t>
      </w:r>
      <w:r w:rsidR="00CF5C61" w:rsidRPr="00B21A45">
        <w:rPr>
          <w:sz w:val="28"/>
          <w:szCs w:val="28"/>
        </w:rPr>
        <w:t>Внести в решение</w:t>
      </w:r>
      <w:r w:rsidR="00CF5C61">
        <w:rPr>
          <w:sz w:val="28"/>
          <w:szCs w:val="28"/>
        </w:rPr>
        <w:t xml:space="preserve"> Совета народных депутатов</w:t>
      </w:r>
      <w:r w:rsidR="001478A2">
        <w:rPr>
          <w:sz w:val="28"/>
          <w:szCs w:val="28"/>
        </w:rPr>
        <w:t xml:space="preserve"> </w:t>
      </w:r>
      <w:r w:rsidR="00CE2AB1">
        <w:rPr>
          <w:sz w:val="28"/>
          <w:szCs w:val="28"/>
        </w:rPr>
        <w:t>Дегтяренского</w:t>
      </w:r>
      <w:r w:rsidR="007C7CCC">
        <w:rPr>
          <w:sz w:val="28"/>
          <w:szCs w:val="28"/>
        </w:rPr>
        <w:t xml:space="preserve"> </w:t>
      </w:r>
      <w:r w:rsidR="001478A2">
        <w:rPr>
          <w:sz w:val="28"/>
          <w:szCs w:val="28"/>
        </w:rPr>
        <w:t>сельского поселения Каменского муниципального района Воронежской области</w:t>
      </w:r>
      <w:r w:rsidR="00CF5C61">
        <w:rPr>
          <w:sz w:val="28"/>
          <w:szCs w:val="28"/>
        </w:rPr>
        <w:t xml:space="preserve"> от </w:t>
      </w:r>
      <w:r w:rsidR="00CE2AB1">
        <w:rPr>
          <w:sz w:val="28"/>
          <w:szCs w:val="28"/>
        </w:rPr>
        <w:t>23.10.2018</w:t>
      </w:r>
      <w:r>
        <w:rPr>
          <w:sz w:val="28"/>
          <w:szCs w:val="28"/>
        </w:rPr>
        <w:t xml:space="preserve"> г. № </w:t>
      </w:r>
      <w:r w:rsidR="00CE2AB1">
        <w:rPr>
          <w:sz w:val="28"/>
          <w:szCs w:val="28"/>
        </w:rPr>
        <w:t>130</w:t>
      </w:r>
      <w:r>
        <w:rPr>
          <w:sz w:val="28"/>
          <w:szCs w:val="28"/>
        </w:rPr>
        <w:t xml:space="preserve"> «</w:t>
      </w:r>
      <w:r w:rsidR="007C7CCC">
        <w:rPr>
          <w:sz w:val="28"/>
          <w:szCs w:val="28"/>
        </w:rPr>
        <w:t xml:space="preserve">О порядке владения, пользования и распоряжения муниципальным имуществом, находящимся в собственности </w:t>
      </w:r>
      <w:r w:rsidR="00CE2AB1">
        <w:rPr>
          <w:sz w:val="28"/>
          <w:szCs w:val="28"/>
        </w:rPr>
        <w:t>Дегтяренского</w:t>
      </w:r>
      <w:r w:rsidR="007C7CCC">
        <w:rPr>
          <w:sz w:val="28"/>
          <w:szCs w:val="28"/>
        </w:rPr>
        <w:t xml:space="preserve"> сельского поселения Каменского муниципаль</w:t>
      </w:r>
      <w:r w:rsidR="00186ED8">
        <w:rPr>
          <w:sz w:val="28"/>
          <w:szCs w:val="28"/>
        </w:rPr>
        <w:t>ного района Воронежской области</w:t>
      </w:r>
      <w:r w:rsidR="00A14E05">
        <w:rPr>
          <w:sz w:val="28"/>
          <w:szCs w:val="28"/>
        </w:rPr>
        <w:t xml:space="preserve"> </w:t>
      </w:r>
      <w:r w:rsidR="001C7F0C">
        <w:rPr>
          <w:sz w:val="28"/>
          <w:szCs w:val="28"/>
        </w:rPr>
        <w:t>(ред. от 19.03.2021</w:t>
      </w:r>
      <w:bookmarkStart w:id="0" w:name="_GoBack"/>
      <w:bookmarkEnd w:id="0"/>
      <w:r w:rsidR="00186ED8">
        <w:rPr>
          <w:sz w:val="28"/>
          <w:szCs w:val="28"/>
        </w:rPr>
        <w:t xml:space="preserve"> г. № 29)» </w:t>
      </w:r>
      <w:r w:rsidR="00CF5C61" w:rsidRPr="00B21A45">
        <w:rPr>
          <w:sz w:val="28"/>
          <w:szCs w:val="28"/>
        </w:rPr>
        <w:t>следующие изменения</w:t>
      </w:r>
      <w:r w:rsidR="0027100B" w:rsidRPr="00FB1F6C">
        <w:rPr>
          <w:sz w:val="28"/>
          <w:szCs w:val="28"/>
        </w:rPr>
        <w:t xml:space="preserve">: </w:t>
      </w:r>
    </w:p>
    <w:p w:rsidR="0027100B" w:rsidRPr="00E80DE1" w:rsidRDefault="0027100B" w:rsidP="004E1C26">
      <w:pPr>
        <w:ind w:firstLine="720"/>
        <w:jc w:val="both"/>
        <w:rPr>
          <w:sz w:val="28"/>
          <w:szCs w:val="28"/>
        </w:rPr>
      </w:pPr>
      <w:r w:rsidRPr="009726A7">
        <w:rPr>
          <w:sz w:val="28"/>
          <w:szCs w:val="28"/>
        </w:rPr>
        <w:t>1.</w:t>
      </w:r>
      <w:r w:rsidR="00A95F9E" w:rsidRPr="009726A7">
        <w:rPr>
          <w:sz w:val="28"/>
          <w:szCs w:val="28"/>
        </w:rPr>
        <w:t>1</w:t>
      </w:r>
      <w:r w:rsidRPr="009726A7">
        <w:rPr>
          <w:sz w:val="28"/>
          <w:szCs w:val="28"/>
        </w:rPr>
        <w:t>.</w:t>
      </w:r>
      <w:r w:rsidR="007C7CCC">
        <w:rPr>
          <w:sz w:val="28"/>
          <w:szCs w:val="28"/>
        </w:rPr>
        <w:t>Подпункт 4.5 пункта 4</w:t>
      </w:r>
      <w:r w:rsidR="00A14E05">
        <w:rPr>
          <w:sz w:val="28"/>
          <w:szCs w:val="28"/>
        </w:rPr>
        <w:t xml:space="preserve">  </w:t>
      </w:r>
      <w:r w:rsidR="007C7CCC">
        <w:rPr>
          <w:sz w:val="28"/>
          <w:szCs w:val="28"/>
        </w:rPr>
        <w:t>порядка</w:t>
      </w:r>
      <w:r w:rsidRPr="00E80DE1">
        <w:rPr>
          <w:sz w:val="28"/>
          <w:szCs w:val="28"/>
        </w:rPr>
        <w:t xml:space="preserve"> изложить в следующей редакции:</w:t>
      </w:r>
    </w:p>
    <w:p w:rsidR="007C7CCC" w:rsidRDefault="007C7CCC" w:rsidP="007C7CC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преобразование унитарного предприятия в акционерное общество;</w:t>
      </w:r>
    </w:p>
    <w:p w:rsidR="00B1081C" w:rsidRDefault="00B1081C" w:rsidP="007C7CC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7C7CCC" w:rsidRDefault="007C7CCC" w:rsidP="007C7CC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преобразование унитарного предприятия в общество с ограниченной ответственностью;</w:t>
      </w:r>
    </w:p>
    <w:p w:rsidR="007C7CCC" w:rsidRDefault="007C7CCC" w:rsidP="007C7CCC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продажа государственного или муниципального имущества на аукционе;</w:t>
      </w:r>
    </w:p>
    <w:p w:rsidR="007C7CCC" w:rsidRDefault="007C7CCC" w:rsidP="007C7CCC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продажа акций акционерных обществ на специализированном аукционе;</w:t>
      </w:r>
    </w:p>
    <w:p w:rsidR="007C7CCC" w:rsidRDefault="007C7CCC" w:rsidP="007C7CCC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продажа государственного или муниципального имущества на конкурсе;</w:t>
      </w:r>
    </w:p>
    <w:p w:rsidR="007C7CCC" w:rsidRDefault="007C7CCC" w:rsidP="007C7CCC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продажа за пределами территории Российской Федерации находящихся в государственной собственности акций акционерных обществ;</w:t>
      </w:r>
    </w:p>
    <w:p w:rsidR="007C7CCC" w:rsidRDefault="007C7CCC" w:rsidP="007C7CCC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продажа государственного или муниципального имущества посредством публичного предложения;</w:t>
      </w:r>
    </w:p>
    <w:p w:rsidR="007C7CCC" w:rsidRDefault="007C7CCC" w:rsidP="007C7CCC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продажа государственного или муниципального имущества без объявления цены;</w:t>
      </w:r>
    </w:p>
    <w:p w:rsidR="007C7CCC" w:rsidRDefault="007C7CCC" w:rsidP="007C7CCC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9) внесение государственного или муниципального имущества в качестве вклада в уставные капиталы акционерных обществ;</w:t>
      </w:r>
    </w:p>
    <w:p w:rsidR="007C7CCC" w:rsidRDefault="007C7CCC" w:rsidP="007C7CCC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10) продажа акций акционерных обществ по результатам доверительного управления.</w:t>
      </w:r>
    </w:p>
    <w:p w:rsidR="009726A7" w:rsidRDefault="007C7CCC" w:rsidP="007C7C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26A7">
        <w:rPr>
          <w:sz w:val="28"/>
          <w:szCs w:val="28"/>
        </w:rPr>
        <w:t>2</w:t>
      </w:r>
      <w:r w:rsidR="009726A7" w:rsidRPr="00B21A45">
        <w:rPr>
          <w:sz w:val="28"/>
          <w:szCs w:val="28"/>
        </w:rPr>
        <w:t>.</w:t>
      </w:r>
      <w:r w:rsidR="009726A7" w:rsidRPr="00B21A45">
        <w:rPr>
          <w:sz w:val="28"/>
          <w:szCs w:val="28"/>
        </w:rPr>
        <w:tab/>
        <w:t xml:space="preserve">Настоящее решение обнародовать на территории </w:t>
      </w:r>
      <w:r w:rsidR="00CE2AB1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</w:t>
      </w:r>
      <w:r w:rsidR="009726A7" w:rsidRPr="00B21A45">
        <w:rPr>
          <w:sz w:val="28"/>
          <w:szCs w:val="28"/>
        </w:rPr>
        <w:t>сельского поселения и разместить на официальном сайте в сети «Интернет».</w:t>
      </w:r>
    </w:p>
    <w:p w:rsidR="009726A7" w:rsidRPr="00B21A45" w:rsidRDefault="009726A7" w:rsidP="009726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27100B" w:rsidRPr="00695CB2" w:rsidRDefault="0027100B" w:rsidP="00297345">
      <w:pPr>
        <w:ind w:firstLine="540"/>
        <w:jc w:val="both"/>
        <w:rPr>
          <w:sz w:val="28"/>
          <w:szCs w:val="28"/>
        </w:rPr>
      </w:pPr>
    </w:p>
    <w:p w:rsidR="0027100B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Default="0027100B" w:rsidP="00362230">
      <w:pPr>
        <w:ind w:firstLine="720"/>
        <w:jc w:val="both"/>
        <w:rPr>
          <w:sz w:val="28"/>
          <w:szCs w:val="28"/>
        </w:rPr>
      </w:pPr>
    </w:p>
    <w:p w:rsidR="0027100B" w:rsidRDefault="0027100B" w:rsidP="0036223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67FF1">
        <w:rPr>
          <w:sz w:val="28"/>
          <w:szCs w:val="28"/>
        </w:rPr>
        <w:t xml:space="preserve">лава  </w:t>
      </w:r>
      <w:r w:rsidR="00CE2AB1">
        <w:rPr>
          <w:sz w:val="28"/>
          <w:szCs w:val="28"/>
        </w:rPr>
        <w:t>Дегтяренского</w:t>
      </w:r>
    </w:p>
    <w:p w:rsidR="0027100B" w:rsidRPr="00A67FF1" w:rsidRDefault="0027100B" w:rsidP="00362230">
      <w:pPr>
        <w:rPr>
          <w:sz w:val="28"/>
          <w:szCs w:val="28"/>
        </w:rPr>
      </w:pPr>
      <w:r w:rsidRPr="00A67FF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                                                              </w:t>
      </w:r>
      <w:proofErr w:type="spellStart"/>
      <w:r w:rsidR="00CE2AB1">
        <w:rPr>
          <w:sz w:val="28"/>
          <w:szCs w:val="28"/>
        </w:rPr>
        <w:t>С.И.Савченко</w:t>
      </w:r>
      <w:proofErr w:type="spellEnd"/>
    </w:p>
    <w:p w:rsidR="0027100B" w:rsidRDefault="0027100B" w:rsidP="00362230"/>
    <w:sectPr w:rsidR="0027100B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62230"/>
    <w:rsid w:val="00031101"/>
    <w:rsid w:val="000824DA"/>
    <w:rsid w:val="00096502"/>
    <w:rsid w:val="000C3172"/>
    <w:rsid w:val="000E0BC7"/>
    <w:rsid w:val="000F1CA4"/>
    <w:rsid w:val="001478A2"/>
    <w:rsid w:val="00153259"/>
    <w:rsid w:val="001848CB"/>
    <w:rsid w:val="00186ED8"/>
    <w:rsid w:val="001874CE"/>
    <w:rsid w:val="001C7F0C"/>
    <w:rsid w:val="001D61C7"/>
    <w:rsid w:val="0027100B"/>
    <w:rsid w:val="002937CE"/>
    <w:rsid w:val="00297345"/>
    <w:rsid w:val="002B41CF"/>
    <w:rsid w:val="00316C5C"/>
    <w:rsid w:val="003313E4"/>
    <w:rsid w:val="003343C7"/>
    <w:rsid w:val="00343CD5"/>
    <w:rsid w:val="00362230"/>
    <w:rsid w:val="003624A7"/>
    <w:rsid w:val="00370F33"/>
    <w:rsid w:val="00374EB1"/>
    <w:rsid w:val="00376F2B"/>
    <w:rsid w:val="003879FA"/>
    <w:rsid w:val="003B08F1"/>
    <w:rsid w:val="00406DB3"/>
    <w:rsid w:val="00413A81"/>
    <w:rsid w:val="00421FFF"/>
    <w:rsid w:val="00425C08"/>
    <w:rsid w:val="00442334"/>
    <w:rsid w:val="00466151"/>
    <w:rsid w:val="00492B25"/>
    <w:rsid w:val="0049766E"/>
    <w:rsid w:val="004D6E35"/>
    <w:rsid w:val="004E1C26"/>
    <w:rsid w:val="00507C04"/>
    <w:rsid w:val="00510DD3"/>
    <w:rsid w:val="00512A38"/>
    <w:rsid w:val="0053223D"/>
    <w:rsid w:val="005B3C9F"/>
    <w:rsid w:val="005B6ED1"/>
    <w:rsid w:val="005D3B19"/>
    <w:rsid w:val="005D5A8F"/>
    <w:rsid w:val="006005D1"/>
    <w:rsid w:val="0060500F"/>
    <w:rsid w:val="00641B83"/>
    <w:rsid w:val="006624BC"/>
    <w:rsid w:val="006666B2"/>
    <w:rsid w:val="00666FBD"/>
    <w:rsid w:val="00695CB2"/>
    <w:rsid w:val="006F7DC7"/>
    <w:rsid w:val="00717D29"/>
    <w:rsid w:val="00730060"/>
    <w:rsid w:val="00745275"/>
    <w:rsid w:val="00752EFF"/>
    <w:rsid w:val="0076196F"/>
    <w:rsid w:val="0077084F"/>
    <w:rsid w:val="00776B96"/>
    <w:rsid w:val="007B6C26"/>
    <w:rsid w:val="007B7394"/>
    <w:rsid w:val="007C7CCC"/>
    <w:rsid w:val="007F6371"/>
    <w:rsid w:val="0083228B"/>
    <w:rsid w:val="008352AE"/>
    <w:rsid w:val="00836812"/>
    <w:rsid w:val="00842B31"/>
    <w:rsid w:val="00861C67"/>
    <w:rsid w:val="00863538"/>
    <w:rsid w:val="00870987"/>
    <w:rsid w:val="00877FDC"/>
    <w:rsid w:val="00880FCB"/>
    <w:rsid w:val="008B2E75"/>
    <w:rsid w:val="008B5250"/>
    <w:rsid w:val="008D70D9"/>
    <w:rsid w:val="008E21B7"/>
    <w:rsid w:val="00907876"/>
    <w:rsid w:val="00915A92"/>
    <w:rsid w:val="00927AF4"/>
    <w:rsid w:val="00963C55"/>
    <w:rsid w:val="009726A7"/>
    <w:rsid w:val="00984CF7"/>
    <w:rsid w:val="00994A83"/>
    <w:rsid w:val="009B1ED2"/>
    <w:rsid w:val="009C22B1"/>
    <w:rsid w:val="009E60D0"/>
    <w:rsid w:val="00A14001"/>
    <w:rsid w:val="00A14D8E"/>
    <w:rsid w:val="00A14E05"/>
    <w:rsid w:val="00A32B65"/>
    <w:rsid w:val="00A44620"/>
    <w:rsid w:val="00A572EE"/>
    <w:rsid w:val="00A67FF1"/>
    <w:rsid w:val="00A90697"/>
    <w:rsid w:val="00A95F9E"/>
    <w:rsid w:val="00AB040E"/>
    <w:rsid w:val="00AC7B32"/>
    <w:rsid w:val="00B1081C"/>
    <w:rsid w:val="00B111B3"/>
    <w:rsid w:val="00B5226D"/>
    <w:rsid w:val="00B52438"/>
    <w:rsid w:val="00B600AF"/>
    <w:rsid w:val="00B64950"/>
    <w:rsid w:val="00B83786"/>
    <w:rsid w:val="00B9471C"/>
    <w:rsid w:val="00B94A95"/>
    <w:rsid w:val="00BA2D91"/>
    <w:rsid w:val="00BC4B1E"/>
    <w:rsid w:val="00BD66BE"/>
    <w:rsid w:val="00BD68EF"/>
    <w:rsid w:val="00BD6CF0"/>
    <w:rsid w:val="00BE2D56"/>
    <w:rsid w:val="00BE723B"/>
    <w:rsid w:val="00C1443A"/>
    <w:rsid w:val="00C163AB"/>
    <w:rsid w:val="00C3545C"/>
    <w:rsid w:val="00C634C0"/>
    <w:rsid w:val="00C77DC2"/>
    <w:rsid w:val="00C9256D"/>
    <w:rsid w:val="00C95591"/>
    <w:rsid w:val="00CB1DD6"/>
    <w:rsid w:val="00CC63A8"/>
    <w:rsid w:val="00CE2AB1"/>
    <w:rsid w:val="00CF5375"/>
    <w:rsid w:val="00CF5C61"/>
    <w:rsid w:val="00D15468"/>
    <w:rsid w:val="00D1761A"/>
    <w:rsid w:val="00D7178E"/>
    <w:rsid w:val="00D81314"/>
    <w:rsid w:val="00DE6B8F"/>
    <w:rsid w:val="00E06516"/>
    <w:rsid w:val="00E07345"/>
    <w:rsid w:val="00E20AC1"/>
    <w:rsid w:val="00E30C96"/>
    <w:rsid w:val="00E374F1"/>
    <w:rsid w:val="00E4267A"/>
    <w:rsid w:val="00E53ACD"/>
    <w:rsid w:val="00E71503"/>
    <w:rsid w:val="00E73E26"/>
    <w:rsid w:val="00E80DE1"/>
    <w:rsid w:val="00EA1593"/>
    <w:rsid w:val="00EB7AB0"/>
    <w:rsid w:val="00ED4998"/>
    <w:rsid w:val="00ED5D02"/>
    <w:rsid w:val="00F53DA1"/>
    <w:rsid w:val="00F72B0B"/>
    <w:rsid w:val="00F82F26"/>
    <w:rsid w:val="00F8339B"/>
    <w:rsid w:val="00FA224C"/>
    <w:rsid w:val="00FB19D6"/>
    <w:rsid w:val="00FB1F6C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E4267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rsid w:val="005B3C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624A7"/>
    <w:rPr>
      <w:rFonts w:ascii="Times New Roman" w:hAnsi="Times New Roman" w:cs="Times New Roman"/>
      <w:sz w:val="2"/>
    </w:rPr>
  </w:style>
  <w:style w:type="paragraph" w:customStyle="1" w:styleId="s1">
    <w:name w:val="s_1"/>
    <w:basedOn w:val="a"/>
    <w:uiPriority w:val="99"/>
    <w:rsid w:val="00E06516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A140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11</cp:revision>
  <cp:lastPrinted>2021-03-05T05:33:00Z</cp:lastPrinted>
  <dcterms:created xsi:type="dcterms:W3CDTF">2022-09-30T12:52:00Z</dcterms:created>
  <dcterms:modified xsi:type="dcterms:W3CDTF">2022-11-16T06:59:00Z</dcterms:modified>
</cp:coreProperties>
</file>